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60174" w14:textId="77777777" w:rsidR="0098063E" w:rsidRPr="0098063E" w:rsidRDefault="0098063E" w:rsidP="001F1E51">
      <w:pPr>
        <w:pStyle w:val="Tekstpodstawowy2"/>
        <w:spacing w:before="60" w:after="60" w:line="240" w:lineRule="auto"/>
        <w:rPr>
          <w:b/>
          <w:sz w:val="36"/>
          <w:szCs w:val="36"/>
        </w:rPr>
      </w:pPr>
      <w:r w:rsidRPr="0098063E">
        <w:rPr>
          <w:b/>
          <w:sz w:val="36"/>
          <w:szCs w:val="36"/>
        </w:rPr>
        <w:t>OGŁOSZENIE</w:t>
      </w:r>
    </w:p>
    <w:p w14:paraId="179DDC80" w14:textId="77777777" w:rsidR="0098063E" w:rsidRDefault="0098063E" w:rsidP="001F1E51">
      <w:pPr>
        <w:pStyle w:val="Tekstpodstawowy2"/>
        <w:spacing w:before="60" w:after="6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 naborze</w:t>
      </w:r>
      <w:r w:rsidRPr="0098063E">
        <w:rPr>
          <w:b/>
          <w:sz w:val="28"/>
          <w:szCs w:val="28"/>
        </w:rPr>
        <w:t xml:space="preserve"> członków do Rady Programowej</w:t>
      </w:r>
      <w:r>
        <w:rPr>
          <w:b/>
          <w:sz w:val="28"/>
          <w:szCs w:val="28"/>
        </w:rPr>
        <w:t xml:space="preserve"> </w:t>
      </w:r>
    </w:p>
    <w:p w14:paraId="60F27DF2" w14:textId="1E20C630" w:rsidR="004A00D3" w:rsidRPr="0098063E" w:rsidRDefault="0098063E" w:rsidP="001F1E51">
      <w:pPr>
        <w:pStyle w:val="Tekstpodstawowy2"/>
        <w:spacing w:before="60" w:after="6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projektu pn. ,,Strażnicy dostępności”</w:t>
      </w:r>
    </w:p>
    <w:p w14:paraId="316084BB" w14:textId="77777777" w:rsidR="00030D6A" w:rsidRPr="001F1E51" w:rsidRDefault="00030D6A" w:rsidP="004A00D3">
      <w:pPr>
        <w:jc w:val="both"/>
        <w:rPr>
          <w:b/>
        </w:rPr>
      </w:pPr>
    </w:p>
    <w:p w14:paraId="6A5FCEF1" w14:textId="7C5EDCA8" w:rsidR="0098063E" w:rsidRPr="001F1E51" w:rsidRDefault="0098063E" w:rsidP="00C43B94">
      <w:pPr>
        <w:rPr>
          <w:sz w:val="24"/>
          <w:szCs w:val="24"/>
        </w:rPr>
      </w:pPr>
      <w:r w:rsidRPr="001F1E51">
        <w:rPr>
          <w:sz w:val="24"/>
          <w:szCs w:val="24"/>
        </w:rPr>
        <w:t xml:space="preserve">Polski Związek Głuchych wraz z Polskim Forum Osób z Niepełnosprawnościami w okresie 01.11.2020 r. – 31.07.2022 r. realizuje projekt ,,Strażnicy dostępności”, który dofinansowany jest ze środków Europejskiego Funduszy Społecznego, Program </w:t>
      </w:r>
      <w:r w:rsidR="00D238C7">
        <w:rPr>
          <w:sz w:val="24"/>
          <w:szCs w:val="24"/>
        </w:rPr>
        <w:t xml:space="preserve">Operacyjny </w:t>
      </w:r>
      <w:r w:rsidRPr="001F1E51">
        <w:rPr>
          <w:sz w:val="24"/>
          <w:szCs w:val="24"/>
        </w:rPr>
        <w:t xml:space="preserve">Wiedza Edukacja Rozwój, </w:t>
      </w:r>
      <w:r w:rsidR="00051B0C">
        <w:rPr>
          <w:sz w:val="24"/>
          <w:szCs w:val="24"/>
        </w:rPr>
        <w:t xml:space="preserve">w ramach Działania </w:t>
      </w:r>
      <w:r w:rsidRPr="001F1E51">
        <w:rPr>
          <w:sz w:val="24"/>
          <w:szCs w:val="24"/>
        </w:rPr>
        <w:t>2.16 Usprawnienie procesu stanowienia prawa.</w:t>
      </w:r>
    </w:p>
    <w:p w14:paraId="4DE5538C" w14:textId="1A85C655" w:rsidR="0098063E" w:rsidRPr="001F1E51" w:rsidRDefault="0098063E" w:rsidP="00C43B94">
      <w:pPr>
        <w:rPr>
          <w:sz w:val="24"/>
          <w:szCs w:val="24"/>
        </w:rPr>
      </w:pPr>
      <w:r w:rsidRPr="001F1E51">
        <w:rPr>
          <w:sz w:val="24"/>
          <w:szCs w:val="24"/>
        </w:rPr>
        <w:t>Celem głównym p</w:t>
      </w:r>
      <w:r w:rsidR="00C43B94" w:rsidRPr="001F1E51">
        <w:rPr>
          <w:sz w:val="24"/>
          <w:szCs w:val="24"/>
        </w:rPr>
        <w:t>rojektu jest w</w:t>
      </w:r>
      <w:r w:rsidRPr="001F1E51">
        <w:rPr>
          <w:sz w:val="24"/>
          <w:szCs w:val="24"/>
        </w:rPr>
        <w:t>zmocnienie potencjału instytucjonalnego oraz eksperckiego 12 organizacji pozarządowych działających na rzecz osób z niepełnosprawnościami do prowadzenia monitoringu w zakresie tworzenia i stosowania przepisów prawa regulującego obowiązki związane ze stosowaniem zasad dostępności.</w:t>
      </w:r>
    </w:p>
    <w:p w14:paraId="276CEE65" w14:textId="112CB810" w:rsidR="00AD61E3" w:rsidRPr="001F1E51" w:rsidRDefault="00AD61E3" w:rsidP="00AD61E3">
      <w:pPr>
        <w:rPr>
          <w:sz w:val="24"/>
          <w:szCs w:val="24"/>
        </w:rPr>
      </w:pPr>
      <w:r w:rsidRPr="001F1E51">
        <w:rPr>
          <w:sz w:val="24"/>
          <w:szCs w:val="24"/>
        </w:rPr>
        <w:t>W projekcie zaplanowano wsparcie szkoleniowe i doradcze</w:t>
      </w:r>
      <w:r w:rsidR="00051B0C">
        <w:rPr>
          <w:sz w:val="24"/>
          <w:szCs w:val="24"/>
        </w:rPr>
        <w:t xml:space="preserve"> dla pracowników i wolontariuszy 12 organizacji pozarządowych działających na rzecz osób z niepełnosprawnościami. </w:t>
      </w:r>
      <w:r w:rsidRPr="001F1E51">
        <w:rPr>
          <w:sz w:val="24"/>
          <w:szCs w:val="24"/>
        </w:rPr>
        <w:t xml:space="preserve"> W  ramach projektu zostaną opracowane narzędzia wspierające prowadzenie monitoringu. Realizowane zadania:</w:t>
      </w:r>
    </w:p>
    <w:p w14:paraId="190268B8" w14:textId="7997FD4B" w:rsidR="00AD61E3" w:rsidRPr="001F1E51" w:rsidRDefault="00AD61E3" w:rsidP="00AD61E3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F1E51">
        <w:rPr>
          <w:sz w:val="24"/>
          <w:szCs w:val="24"/>
        </w:rPr>
        <w:t>Opracowanie narzędzi.</w:t>
      </w:r>
    </w:p>
    <w:p w14:paraId="0C780E06" w14:textId="241F4BEC" w:rsidR="00AD61E3" w:rsidRPr="001F1E51" w:rsidRDefault="00AD61E3" w:rsidP="00AD61E3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F1E51">
        <w:rPr>
          <w:sz w:val="24"/>
          <w:szCs w:val="24"/>
        </w:rPr>
        <w:t>Szkolenia pracowników/wolontariuszy organizacji pozarządowych.</w:t>
      </w:r>
    </w:p>
    <w:p w14:paraId="74BEB1FA" w14:textId="29EDC196" w:rsidR="00AD61E3" w:rsidRPr="001F1E51" w:rsidRDefault="00AD61E3" w:rsidP="00AD61E3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F1E51">
        <w:rPr>
          <w:sz w:val="24"/>
          <w:szCs w:val="24"/>
        </w:rPr>
        <w:t>Mentoring i doradztwo dla organizacji pozarządowych - wdrożenie metodologii.</w:t>
      </w:r>
    </w:p>
    <w:p w14:paraId="52BEADB1" w14:textId="700A4DDC" w:rsidR="00AD61E3" w:rsidRPr="001F1E51" w:rsidRDefault="00AD61E3" w:rsidP="00AD61E3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F1E51">
        <w:rPr>
          <w:sz w:val="24"/>
          <w:szCs w:val="24"/>
        </w:rPr>
        <w:t>Opracowanie poradnika: Monitoring dostępności.</w:t>
      </w:r>
    </w:p>
    <w:p w14:paraId="781A5276" w14:textId="5890478E" w:rsidR="00AD61E3" w:rsidRPr="001F1E51" w:rsidRDefault="00AD61E3" w:rsidP="00AD61E3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1F1E51">
        <w:rPr>
          <w:sz w:val="24"/>
          <w:szCs w:val="24"/>
        </w:rPr>
        <w:t>Konferencja: Strażnicy dostępności.</w:t>
      </w:r>
    </w:p>
    <w:p w14:paraId="191658E3" w14:textId="77777777" w:rsidR="00051B0C" w:rsidRDefault="00051B0C" w:rsidP="00C43B94">
      <w:pPr>
        <w:rPr>
          <w:sz w:val="24"/>
          <w:szCs w:val="24"/>
          <w:u w:val="single"/>
        </w:rPr>
      </w:pPr>
    </w:p>
    <w:p w14:paraId="1192E7FD" w14:textId="77777777" w:rsidR="00C43B94" w:rsidRPr="001F1E51" w:rsidRDefault="00C43B94" w:rsidP="00C43B94">
      <w:pPr>
        <w:rPr>
          <w:sz w:val="24"/>
          <w:szCs w:val="24"/>
          <w:u w:val="single"/>
        </w:rPr>
      </w:pPr>
      <w:r w:rsidRPr="001F1E51">
        <w:rPr>
          <w:sz w:val="24"/>
          <w:szCs w:val="24"/>
          <w:u w:val="single"/>
        </w:rPr>
        <w:t>Zgodnie z przyjętymi założeniami realizacji projektu Rada Programowa:</w:t>
      </w:r>
    </w:p>
    <w:p w14:paraId="08A7A127" w14:textId="16FCF5DC" w:rsidR="00C43B94" w:rsidRPr="001F1E51" w:rsidRDefault="00C43B94" w:rsidP="00C43B94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1F1E51">
        <w:rPr>
          <w:sz w:val="24"/>
          <w:szCs w:val="24"/>
        </w:rPr>
        <w:t xml:space="preserve">pełni funkcję ciała doradczego składającego </w:t>
      </w:r>
      <w:r w:rsidRPr="00667484">
        <w:rPr>
          <w:sz w:val="24"/>
          <w:szCs w:val="24"/>
        </w:rPr>
        <w:t>się z</w:t>
      </w:r>
      <w:r w:rsidRPr="00667484">
        <w:rPr>
          <w:b/>
          <w:sz w:val="24"/>
          <w:szCs w:val="24"/>
        </w:rPr>
        <w:t xml:space="preserve"> Lidera i Partnera oraz 3 ekspertów ds. dostępności w zakresie dostępnością architektonicznej, dostępności cyfrowej, dostępności komunikacyjno-informacyjnej i 3 przedstawicieli </w:t>
      </w:r>
      <w:r w:rsidR="00051B0C" w:rsidRPr="00667484">
        <w:rPr>
          <w:b/>
          <w:sz w:val="24"/>
          <w:szCs w:val="24"/>
        </w:rPr>
        <w:t>NGO</w:t>
      </w:r>
      <w:r w:rsidRPr="00667484">
        <w:rPr>
          <w:b/>
          <w:sz w:val="24"/>
          <w:szCs w:val="24"/>
        </w:rPr>
        <w:t xml:space="preserve"> działających na rzecz osób z niepełnosprawnościami</w:t>
      </w:r>
      <w:r w:rsidRPr="001F1E51">
        <w:rPr>
          <w:sz w:val="24"/>
          <w:szCs w:val="24"/>
        </w:rPr>
        <w:t>,</w:t>
      </w:r>
    </w:p>
    <w:p w14:paraId="323F358A" w14:textId="12CF0D6D" w:rsidR="00A826B3" w:rsidRDefault="00D238C7" w:rsidP="00A826B3">
      <w:pPr>
        <w:pStyle w:val="Akapitzlist"/>
        <w:numPr>
          <w:ilvl w:val="0"/>
          <w:numId w:val="10"/>
        </w:numPr>
        <w:rPr>
          <w:sz w:val="24"/>
          <w:szCs w:val="24"/>
        </w:rPr>
      </w:pPr>
      <w:bookmarkStart w:id="0" w:name="_Hlk59178753"/>
      <w:r w:rsidRPr="001F1E51">
        <w:rPr>
          <w:sz w:val="24"/>
          <w:szCs w:val="24"/>
        </w:rPr>
        <w:t xml:space="preserve">członkowie Rady Programowej </w:t>
      </w:r>
      <w:bookmarkEnd w:id="0"/>
      <w:r w:rsidRPr="001F1E51">
        <w:rPr>
          <w:sz w:val="24"/>
          <w:szCs w:val="24"/>
        </w:rPr>
        <w:t>opini</w:t>
      </w:r>
      <w:r>
        <w:rPr>
          <w:sz w:val="24"/>
          <w:szCs w:val="24"/>
        </w:rPr>
        <w:t>ują</w:t>
      </w:r>
      <w:r w:rsidRPr="001F1E51">
        <w:rPr>
          <w:sz w:val="24"/>
          <w:szCs w:val="24"/>
        </w:rPr>
        <w:t xml:space="preserve"> </w:t>
      </w:r>
      <w:r w:rsidR="00A826B3">
        <w:rPr>
          <w:sz w:val="24"/>
          <w:szCs w:val="24"/>
        </w:rPr>
        <w:t xml:space="preserve">planowane </w:t>
      </w:r>
      <w:r w:rsidR="00A826B3" w:rsidRPr="009826CA">
        <w:rPr>
          <w:sz w:val="24"/>
          <w:szCs w:val="24"/>
        </w:rPr>
        <w:t>rozwiąza</w:t>
      </w:r>
      <w:r w:rsidR="00A826B3">
        <w:rPr>
          <w:sz w:val="24"/>
          <w:szCs w:val="24"/>
        </w:rPr>
        <w:t xml:space="preserve">nia i </w:t>
      </w:r>
      <w:r w:rsidRPr="001F1E51">
        <w:rPr>
          <w:sz w:val="24"/>
          <w:szCs w:val="24"/>
        </w:rPr>
        <w:t xml:space="preserve">produkty </w:t>
      </w:r>
      <w:r w:rsidR="00A826B3">
        <w:rPr>
          <w:sz w:val="24"/>
          <w:szCs w:val="24"/>
        </w:rPr>
        <w:t xml:space="preserve">zrealizowane w ramach </w:t>
      </w:r>
      <w:r w:rsidRPr="001F1E51">
        <w:rPr>
          <w:sz w:val="24"/>
          <w:szCs w:val="24"/>
        </w:rPr>
        <w:t xml:space="preserve">projektu w celu zapewnienia </w:t>
      </w:r>
      <w:r>
        <w:rPr>
          <w:sz w:val="24"/>
          <w:szCs w:val="24"/>
        </w:rPr>
        <w:t xml:space="preserve">ich wysokiej </w:t>
      </w:r>
      <w:r w:rsidRPr="001F1E51">
        <w:rPr>
          <w:sz w:val="24"/>
          <w:szCs w:val="24"/>
        </w:rPr>
        <w:t>jakośc</w:t>
      </w:r>
      <w:r>
        <w:rPr>
          <w:sz w:val="24"/>
          <w:szCs w:val="24"/>
        </w:rPr>
        <w:t xml:space="preserve">i oraz zgodności </w:t>
      </w:r>
      <w:r w:rsidRPr="001F1E51">
        <w:rPr>
          <w:sz w:val="24"/>
          <w:szCs w:val="24"/>
        </w:rPr>
        <w:t xml:space="preserve">z </w:t>
      </w:r>
      <w:r>
        <w:rPr>
          <w:sz w:val="24"/>
          <w:szCs w:val="24"/>
        </w:rPr>
        <w:t>po</w:t>
      </w:r>
      <w:bookmarkStart w:id="1" w:name="_GoBack"/>
      <w:bookmarkEnd w:id="1"/>
      <w:r>
        <w:rPr>
          <w:sz w:val="24"/>
          <w:szCs w:val="24"/>
        </w:rPr>
        <w:t xml:space="preserve">wszechnie </w:t>
      </w:r>
      <w:r w:rsidRPr="001F1E51">
        <w:rPr>
          <w:sz w:val="24"/>
          <w:szCs w:val="24"/>
        </w:rPr>
        <w:t xml:space="preserve">przyjętymi normami i standardami </w:t>
      </w:r>
      <w:r>
        <w:rPr>
          <w:sz w:val="24"/>
          <w:szCs w:val="24"/>
        </w:rPr>
        <w:t xml:space="preserve">we właściwych obszarach </w:t>
      </w:r>
      <w:r w:rsidR="00A826B3">
        <w:rPr>
          <w:sz w:val="24"/>
          <w:szCs w:val="24"/>
        </w:rPr>
        <w:t>dostępności</w:t>
      </w:r>
      <w:r>
        <w:rPr>
          <w:sz w:val="24"/>
          <w:szCs w:val="24"/>
        </w:rPr>
        <w:t>,</w:t>
      </w:r>
    </w:p>
    <w:p w14:paraId="23DE5A00" w14:textId="055F19CD" w:rsidR="00C43B94" w:rsidRPr="00466C31" w:rsidRDefault="00D238C7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466C31">
        <w:rPr>
          <w:sz w:val="24"/>
          <w:szCs w:val="24"/>
        </w:rPr>
        <w:t xml:space="preserve">członkowie Rady Programowej </w:t>
      </w:r>
      <w:r>
        <w:rPr>
          <w:sz w:val="24"/>
          <w:szCs w:val="24"/>
        </w:rPr>
        <w:t xml:space="preserve">oceniają </w:t>
      </w:r>
      <w:r w:rsidR="00A826B3" w:rsidRPr="00466C31">
        <w:rPr>
          <w:sz w:val="24"/>
          <w:szCs w:val="24"/>
        </w:rPr>
        <w:t>spójnoś</w:t>
      </w:r>
      <w:r w:rsidR="00A826B3">
        <w:rPr>
          <w:sz w:val="24"/>
          <w:szCs w:val="24"/>
        </w:rPr>
        <w:t>ć</w:t>
      </w:r>
      <w:r w:rsidR="00A826B3" w:rsidRPr="00466C31">
        <w:rPr>
          <w:sz w:val="24"/>
          <w:szCs w:val="24"/>
        </w:rPr>
        <w:t xml:space="preserve"> </w:t>
      </w:r>
      <w:r w:rsidR="00C43B94" w:rsidRPr="00466C31">
        <w:rPr>
          <w:sz w:val="24"/>
          <w:szCs w:val="24"/>
        </w:rPr>
        <w:t xml:space="preserve">i </w:t>
      </w:r>
      <w:r w:rsidR="00A826B3" w:rsidRPr="00466C31">
        <w:rPr>
          <w:sz w:val="24"/>
          <w:szCs w:val="24"/>
        </w:rPr>
        <w:t>adekwatnoś</w:t>
      </w:r>
      <w:r w:rsidR="00A826B3">
        <w:rPr>
          <w:sz w:val="24"/>
          <w:szCs w:val="24"/>
        </w:rPr>
        <w:t>ć</w:t>
      </w:r>
      <w:r w:rsidR="00A826B3" w:rsidRPr="00466C31">
        <w:rPr>
          <w:sz w:val="24"/>
          <w:szCs w:val="24"/>
        </w:rPr>
        <w:t xml:space="preserve"> </w:t>
      </w:r>
      <w:r w:rsidR="00C43B94" w:rsidRPr="00466C31">
        <w:rPr>
          <w:sz w:val="24"/>
          <w:szCs w:val="24"/>
        </w:rPr>
        <w:t>wypracowanych w ramach projektu produktów i rezultatów</w:t>
      </w:r>
      <w:r w:rsidRPr="00466C31">
        <w:rPr>
          <w:sz w:val="24"/>
          <w:szCs w:val="24"/>
        </w:rPr>
        <w:t>.</w:t>
      </w:r>
    </w:p>
    <w:p w14:paraId="05DD0206" w14:textId="3F0B7530" w:rsidR="00C43B94" w:rsidRPr="00845353" w:rsidDel="00D238C7" w:rsidRDefault="00C43B94" w:rsidP="00845353">
      <w:pPr>
        <w:rPr>
          <w:sz w:val="24"/>
          <w:szCs w:val="24"/>
        </w:rPr>
      </w:pPr>
    </w:p>
    <w:p w14:paraId="460D2830" w14:textId="77777777" w:rsidR="00845353" w:rsidRDefault="00845353" w:rsidP="00C43B94">
      <w:pPr>
        <w:rPr>
          <w:sz w:val="24"/>
          <w:szCs w:val="24"/>
          <w:u w:val="single"/>
        </w:rPr>
      </w:pPr>
    </w:p>
    <w:p w14:paraId="482BC1BF" w14:textId="226AC9D9" w:rsidR="00C43B94" w:rsidRPr="001F1E51" w:rsidRDefault="00C43B94" w:rsidP="00C43B94">
      <w:pPr>
        <w:rPr>
          <w:sz w:val="24"/>
          <w:szCs w:val="24"/>
          <w:u w:val="single"/>
        </w:rPr>
      </w:pPr>
      <w:r w:rsidRPr="001F1E51">
        <w:rPr>
          <w:sz w:val="24"/>
          <w:szCs w:val="24"/>
          <w:u w:val="single"/>
        </w:rPr>
        <w:lastRenderedPageBreak/>
        <w:t>Wymagania stawiane członkom Rady Programowej:</w:t>
      </w:r>
    </w:p>
    <w:p w14:paraId="0AA34905" w14:textId="661B6EAA" w:rsidR="00C43B94" w:rsidRPr="001F1E51" w:rsidRDefault="004F039A" w:rsidP="00C43B94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co najmniej 3-letnie </w:t>
      </w:r>
      <w:r w:rsidR="00425B4F" w:rsidRPr="001F1E51">
        <w:rPr>
          <w:sz w:val="24"/>
          <w:szCs w:val="24"/>
        </w:rPr>
        <w:t>doświadczenie</w:t>
      </w:r>
      <w:r w:rsidR="00C43B94" w:rsidRPr="001F1E51">
        <w:rPr>
          <w:sz w:val="24"/>
          <w:szCs w:val="24"/>
        </w:rPr>
        <w:t xml:space="preserve"> w zakresie </w:t>
      </w:r>
      <w:r w:rsidR="00425B4F" w:rsidRPr="001F1E51">
        <w:rPr>
          <w:sz w:val="24"/>
          <w:szCs w:val="24"/>
        </w:rPr>
        <w:t xml:space="preserve">działań społecznych na rzecz </w:t>
      </w:r>
      <w:r w:rsidR="00C43B94" w:rsidRPr="001F1E51">
        <w:rPr>
          <w:sz w:val="24"/>
          <w:szCs w:val="24"/>
        </w:rPr>
        <w:t xml:space="preserve">osób </w:t>
      </w:r>
      <w:r w:rsidR="00425B4F" w:rsidRPr="001F1E51">
        <w:rPr>
          <w:sz w:val="24"/>
          <w:szCs w:val="24"/>
        </w:rPr>
        <w:t>z niepełnosprawnościami</w:t>
      </w:r>
    </w:p>
    <w:p w14:paraId="36C98BA4" w14:textId="698CF0C8" w:rsidR="00425B4F" w:rsidRPr="001F1E51" w:rsidRDefault="00425B4F" w:rsidP="00C43B94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1F1E51">
        <w:rPr>
          <w:sz w:val="24"/>
          <w:szCs w:val="24"/>
        </w:rPr>
        <w:t>wiedza ekspercka w obszarze dostępności architektonicznej i/lub cyfrowej i/lub komunikacyjno-informacyjnej</w:t>
      </w:r>
      <w:r w:rsidR="004F039A">
        <w:rPr>
          <w:sz w:val="24"/>
          <w:szCs w:val="24"/>
        </w:rPr>
        <w:t xml:space="preserve"> </w:t>
      </w:r>
      <w:r w:rsidR="008409BC">
        <w:rPr>
          <w:sz w:val="24"/>
          <w:szCs w:val="24"/>
        </w:rPr>
        <w:t xml:space="preserve">poświadczona posiadanym wykształceniem lub doświadczeniem w zakresie opracowywania lub wdrażania rozwiązań na rzecz dostępności </w:t>
      </w:r>
    </w:p>
    <w:p w14:paraId="30E2A231" w14:textId="025180ED" w:rsidR="00425B4F" w:rsidRDefault="00425B4F" w:rsidP="00C43B94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1F1E51">
        <w:rPr>
          <w:sz w:val="24"/>
          <w:szCs w:val="24"/>
        </w:rPr>
        <w:t xml:space="preserve">doświadczenie w pełnieniu funkcji </w:t>
      </w:r>
      <w:r w:rsidR="008409BC" w:rsidRPr="001F1E51">
        <w:rPr>
          <w:sz w:val="24"/>
          <w:szCs w:val="24"/>
        </w:rPr>
        <w:t>członka</w:t>
      </w:r>
      <w:r w:rsidR="008409BC">
        <w:rPr>
          <w:sz w:val="24"/>
          <w:szCs w:val="24"/>
        </w:rPr>
        <w:t xml:space="preserve"> w </w:t>
      </w:r>
      <w:r w:rsidRPr="001F1E51">
        <w:rPr>
          <w:sz w:val="24"/>
          <w:szCs w:val="24"/>
        </w:rPr>
        <w:t>ciał</w:t>
      </w:r>
      <w:r w:rsidR="008409BC">
        <w:rPr>
          <w:sz w:val="24"/>
          <w:szCs w:val="24"/>
        </w:rPr>
        <w:t>ach</w:t>
      </w:r>
      <w:r w:rsidRPr="001F1E51">
        <w:rPr>
          <w:sz w:val="24"/>
          <w:szCs w:val="24"/>
        </w:rPr>
        <w:t xml:space="preserve"> doradczych w</w:t>
      </w:r>
      <w:r w:rsidR="00466C31">
        <w:rPr>
          <w:sz w:val="24"/>
          <w:szCs w:val="24"/>
        </w:rPr>
        <w:t xml:space="preserve"> zakresie dostępności</w:t>
      </w:r>
      <w:r w:rsidRPr="001F1E51">
        <w:rPr>
          <w:sz w:val="24"/>
          <w:szCs w:val="24"/>
        </w:rPr>
        <w:t xml:space="preserve"> projektach finansowanych ze środków europejskich</w:t>
      </w:r>
    </w:p>
    <w:p w14:paraId="34A698BA" w14:textId="2F0F6705" w:rsidR="002F0718" w:rsidRPr="00466C31" w:rsidRDefault="002F0718" w:rsidP="00466C31">
      <w:pPr>
        <w:rPr>
          <w:sz w:val="24"/>
          <w:szCs w:val="24"/>
        </w:rPr>
      </w:pPr>
      <w:r>
        <w:rPr>
          <w:sz w:val="24"/>
          <w:szCs w:val="24"/>
        </w:rPr>
        <w:t xml:space="preserve">Spełnienie wymagań stwierdza się na podstawie informacji podanych w </w:t>
      </w:r>
      <w:r w:rsidR="00F03DFB" w:rsidRPr="00F03DFB">
        <w:rPr>
          <w:sz w:val="24"/>
          <w:szCs w:val="24"/>
        </w:rPr>
        <w:t>formularz</w:t>
      </w:r>
      <w:r w:rsidR="00AE538E">
        <w:rPr>
          <w:sz w:val="24"/>
          <w:szCs w:val="24"/>
        </w:rPr>
        <w:t>u</w:t>
      </w:r>
      <w:r w:rsidR="00F03DFB" w:rsidRPr="00F03DFB">
        <w:rPr>
          <w:sz w:val="24"/>
          <w:szCs w:val="24"/>
        </w:rPr>
        <w:t xml:space="preserve"> zgłoszenia kandydata na członka Rady Programowej</w:t>
      </w:r>
      <w:r w:rsidR="00F03DFB">
        <w:rPr>
          <w:sz w:val="24"/>
          <w:szCs w:val="24"/>
        </w:rPr>
        <w:t xml:space="preserve"> </w:t>
      </w:r>
      <w:r w:rsidR="00AE538E">
        <w:rPr>
          <w:sz w:val="24"/>
          <w:szCs w:val="24"/>
        </w:rPr>
        <w:t>przesłanym przez podmiot zgłaszający.</w:t>
      </w:r>
    </w:p>
    <w:p w14:paraId="65924C93" w14:textId="77777777" w:rsidR="00051B0C" w:rsidRDefault="00051B0C" w:rsidP="00425B4F">
      <w:pPr>
        <w:rPr>
          <w:sz w:val="24"/>
          <w:szCs w:val="24"/>
        </w:rPr>
      </w:pPr>
    </w:p>
    <w:p w14:paraId="4CD92EA9" w14:textId="77777777" w:rsidR="00AD61E3" w:rsidRPr="001F1E51" w:rsidRDefault="00AD61E3" w:rsidP="00425B4F">
      <w:pPr>
        <w:rPr>
          <w:sz w:val="24"/>
          <w:szCs w:val="24"/>
          <w:u w:val="single"/>
        </w:rPr>
      </w:pPr>
      <w:r w:rsidRPr="001F1E51">
        <w:rPr>
          <w:sz w:val="24"/>
          <w:szCs w:val="24"/>
          <w:u w:val="single"/>
        </w:rPr>
        <w:t>Z</w:t>
      </w:r>
      <w:r w:rsidR="00425B4F" w:rsidRPr="001F1E51">
        <w:rPr>
          <w:sz w:val="24"/>
          <w:szCs w:val="24"/>
          <w:u w:val="single"/>
        </w:rPr>
        <w:t>ad</w:t>
      </w:r>
      <w:r w:rsidRPr="001F1E51">
        <w:rPr>
          <w:sz w:val="24"/>
          <w:szCs w:val="24"/>
          <w:u w:val="single"/>
        </w:rPr>
        <w:t>ania członków Rady Programowej:</w:t>
      </w:r>
    </w:p>
    <w:p w14:paraId="5D0ADDB1" w14:textId="0BCBA5D2" w:rsidR="00AD61E3" w:rsidRPr="001F1E51" w:rsidRDefault="00425B4F" w:rsidP="00425B4F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1F1E51">
        <w:rPr>
          <w:sz w:val="24"/>
          <w:szCs w:val="24"/>
        </w:rPr>
        <w:t xml:space="preserve">udział w posiedzeniach Rady Programowej co najmniej raz na </w:t>
      </w:r>
      <w:r w:rsidR="00AD61E3" w:rsidRPr="001F1E51">
        <w:rPr>
          <w:sz w:val="24"/>
          <w:szCs w:val="24"/>
        </w:rPr>
        <w:t>6 miesięcy</w:t>
      </w:r>
      <w:r w:rsidRPr="001F1E51">
        <w:rPr>
          <w:sz w:val="24"/>
          <w:szCs w:val="24"/>
        </w:rPr>
        <w:t xml:space="preserve"> w okresie </w:t>
      </w:r>
      <w:r w:rsidR="00AD61E3" w:rsidRPr="001F1E51">
        <w:rPr>
          <w:sz w:val="24"/>
          <w:szCs w:val="24"/>
        </w:rPr>
        <w:t>01.11.2020 r. – 31.07.2022 r.</w:t>
      </w:r>
      <w:r w:rsidR="008A206A" w:rsidRPr="001F1E51">
        <w:rPr>
          <w:sz w:val="24"/>
          <w:szCs w:val="24"/>
        </w:rPr>
        <w:t>,</w:t>
      </w:r>
    </w:p>
    <w:p w14:paraId="7A144397" w14:textId="6EE35197" w:rsidR="00AD61E3" w:rsidRPr="001F1E51" w:rsidRDefault="008409BC" w:rsidP="00425B4F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konsultowanie i </w:t>
      </w:r>
      <w:r w:rsidR="00425B4F" w:rsidRPr="001F1E51">
        <w:rPr>
          <w:sz w:val="24"/>
          <w:szCs w:val="24"/>
        </w:rPr>
        <w:t>opini</w:t>
      </w:r>
      <w:r w:rsidR="00AD61E3" w:rsidRPr="001F1E51">
        <w:rPr>
          <w:sz w:val="24"/>
          <w:szCs w:val="24"/>
        </w:rPr>
        <w:t>owanie otrzymywanych materiałów</w:t>
      </w:r>
      <w:r w:rsidR="008A206A" w:rsidRPr="001F1E51">
        <w:rPr>
          <w:sz w:val="24"/>
          <w:szCs w:val="24"/>
        </w:rPr>
        <w:t>,</w:t>
      </w:r>
    </w:p>
    <w:p w14:paraId="74E4B11E" w14:textId="09EB4771" w:rsidR="008A206A" w:rsidRPr="001F1E51" w:rsidRDefault="008A206A" w:rsidP="00425B4F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1F1E51">
        <w:rPr>
          <w:sz w:val="24"/>
          <w:szCs w:val="24"/>
        </w:rPr>
        <w:t>przedstawianie analiz</w:t>
      </w:r>
      <w:r w:rsidR="008409BC">
        <w:rPr>
          <w:sz w:val="24"/>
          <w:szCs w:val="24"/>
        </w:rPr>
        <w:t xml:space="preserve"> poddanych pod konsultacje rozwiązań.</w:t>
      </w:r>
    </w:p>
    <w:p w14:paraId="2A814D1A" w14:textId="5EFE1F91" w:rsidR="008A206A" w:rsidRPr="001F1E51" w:rsidRDefault="008A206A" w:rsidP="00AD61E3">
      <w:pPr>
        <w:rPr>
          <w:sz w:val="24"/>
          <w:szCs w:val="24"/>
        </w:rPr>
      </w:pPr>
      <w:r w:rsidRPr="001F1E51">
        <w:rPr>
          <w:sz w:val="24"/>
          <w:szCs w:val="24"/>
        </w:rPr>
        <w:t>Posiedzenia odbywać się będą stacjonarnie w siedzibie Polskiego Związku Głuchych lub online</w:t>
      </w:r>
      <w:r w:rsidR="008409BC">
        <w:rPr>
          <w:sz w:val="24"/>
          <w:szCs w:val="24"/>
        </w:rPr>
        <w:t>.</w:t>
      </w:r>
    </w:p>
    <w:p w14:paraId="00DD1141" w14:textId="4A227B7A" w:rsidR="00AD61E3" w:rsidRPr="001F1E51" w:rsidRDefault="00AD61E3" w:rsidP="00AD61E3">
      <w:pPr>
        <w:rPr>
          <w:sz w:val="24"/>
          <w:szCs w:val="24"/>
        </w:rPr>
      </w:pPr>
      <w:r w:rsidRPr="001F1E51">
        <w:rPr>
          <w:sz w:val="24"/>
          <w:szCs w:val="24"/>
        </w:rPr>
        <w:t>Członkowie</w:t>
      </w:r>
      <w:r w:rsidR="00425B4F" w:rsidRPr="001F1E51">
        <w:rPr>
          <w:sz w:val="24"/>
          <w:szCs w:val="24"/>
        </w:rPr>
        <w:t xml:space="preserve"> Rady Programowej </w:t>
      </w:r>
      <w:r w:rsidRPr="001F1E51">
        <w:rPr>
          <w:sz w:val="24"/>
          <w:szCs w:val="24"/>
        </w:rPr>
        <w:t>za wykonanie swoi</w:t>
      </w:r>
      <w:r w:rsidR="008409BC">
        <w:rPr>
          <w:sz w:val="24"/>
          <w:szCs w:val="24"/>
        </w:rPr>
        <w:t>ch</w:t>
      </w:r>
      <w:r w:rsidRPr="001F1E51">
        <w:rPr>
          <w:sz w:val="24"/>
          <w:szCs w:val="24"/>
        </w:rPr>
        <w:t xml:space="preserve"> zadań nie otrzymują wynagrodzenia</w:t>
      </w:r>
      <w:r w:rsidR="008409BC">
        <w:rPr>
          <w:sz w:val="24"/>
          <w:szCs w:val="24"/>
        </w:rPr>
        <w:t>.</w:t>
      </w:r>
      <w:r w:rsidRPr="001F1E51">
        <w:rPr>
          <w:sz w:val="24"/>
          <w:szCs w:val="24"/>
        </w:rPr>
        <w:t xml:space="preserve"> </w:t>
      </w:r>
      <w:r w:rsidR="008409BC">
        <w:rPr>
          <w:sz w:val="24"/>
          <w:szCs w:val="24"/>
        </w:rPr>
        <w:t>C</w:t>
      </w:r>
      <w:r w:rsidR="008409BC" w:rsidRPr="001F1E51">
        <w:rPr>
          <w:sz w:val="24"/>
          <w:szCs w:val="24"/>
        </w:rPr>
        <w:t xml:space="preserve">złonkom </w:t>
      </w:r>
      <w:r w:rsidRPr="001F1E51">
        <w:rPr>
          <w:sz w:val="24"/>
          <w:szCs w:val="24"/>
        </w:rPr>
        <w:t xml:space="preserve">Rady Programowej przysługuje zwrot kosztów przejazdu na posiedzenie </w:t>
      </w:r>
      <w:r w:rsidR="008409BC" w:rsidRPr="001F1E51">
        <w:rPr>
          <w:sz w:val="24"/>
          <w:szCs w:val="24"/>
        </w:rPr>
        <w:t>Rady Programowej</w:t>
      </w:r>
      <w:r w:rsidRPr="001F1E51">
        <w:rPr>
          <w:sz w:val="24"/>
          <w:szCs w:val="24"/>
        </w:rPr>
        <w:t>.</w:t>
      </w:r>
    </w:p>
    <w:p w14:paraId="38908A0E" w14:textId="77777777" w:rsidR="00051B0C" w:rsidRDefault="00051B0C" w:rsidP="00AD61E3">
      <w:pPr>
        <w:rPr>
          <w:sz w:val="24"/>
          <w:szCs w:val="24"/>
          <w:u w:val="single"/>
        </w:rPr>
      </w:pPr>
    </w:p>
    <w:p w14:paraId="1DC0ABCD" w14:textId="77777777" w:rsidR="00AD61E3" w:rsidRPr="001F1E51" w:rsidRDefault="00AD61E3" w:rsidP="00AD61E3">
      <w:pPr>
        <w:rPr>
          <w:sz w:val="24"/>
          <w:szCs w:val="24"/>
          <w:u w:val="single"/>
        </w:rPr>
      </w:pPr>
      <w:r w:rsidRPr="001F1E51">
        <w:rPr>
          <w:sz w:val="24"/>
          <w:szCs w:val="24"/>
          <w:u w:val="single"/>
        </w:rPr>
        <w:t>Sposób zgłoszenia kandydatury:</w:t>
      </w:r>
    </w:p>
    <w:p w14:paraId="6E61B766" w14:textId="77777777" w:rsidR="00C35323" w:rsidRPr="001F1E51" w:rsidRDefault="00AD61E3" w:rsidP="00AD61E3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1F1E51">
        <w:rPr>
          <w:sz w:val="24"/>
          <w:szCs w:val="24"/>
        </w:rPr>
        <w:t xml:space="preserve">zgłoszenia należy przesyłać drogą elektroniczną na adres e-mail: </w:t>
      </w:r>
      <w:r w:rsidRPr="001F1E51">
        <w:rPr>
          <w:b/>
          <w:color w:val="002060"/>
          <w:sz w:val="24"/>
          <w:szCs w:val="24"/>
        </w:rPr>
        <w:t>biuro@pzg.org.pl</w:t>
      </w:r>
      <w:r w:rsidRPr="001F1E51">
        <w:rPr>
          <w:color w:val="002060"/>
          <w:sz w:val="24"/>
          <w:szCs w:val="24"/>
        </w:rPr>
        <w:t xml:space="preserve"> </w:t>
      </w:r>
    </w:p>
    <w:p w14:paraId="2182D43A" w14:textId="51D5EFA9" w:rsidR="00AD61E3" w:rsidRPr="001F1E51" w:rsidRDefault="00AD61E3" w:rsidP="00C35323">
      <w:pPr>
        <w:pStyle w:val="Akapitzlist"/>
        <w:ind w:left="360"/>
        <w:rPr>
          <w:sz w:val="24"/>
          <w:szCs w:val="24"/>
        </w:rPr>
      </w:pPr>
      <w:r w:rsidRPr="001F1E51">
        <w:rPr>
          <w:sz w:val="24"/>
          <w:szCs w:val="24"/>
        </w:rPr>
        <w:t>w niepr</w:t>
      </w:r>
      <w:r w:rsidR="00051B0C">
        <w:rPr>
          <w:sz w:val="24"/>
          <w:szCs w:val="24"/>
        </w:rPr>
        <w:t xml:space="preserve">zekraczalnym terminie do dnia </w:t>
      </w:r>
      <w:r w:rsidR="00667484">
        <w:rPr>
          <w:sz w:val="24"/>
          <w:szCs w:val="24"/>
        </w:rPr>
        <w:t>13 stycznia 2021 r. do godz. 16</w:t>
      </w:r>
      <w:r w:rsidRPr="001F1E51">
        <w:rPr>
          <w:sz w:val="24"/>
          <w:szCs w:val="24"/>
        </w:rPr>
        <w:t>:00</w:t>
      </w:r>
    </w:p>
    <w:p w14:paraId="34F750A4" w14:textId="525939A0" w:rsidR="00AD61E3" w:rsidRPr="00466C31" w:rsidRDefault="00C35323" w:rsidP="00466C31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466C31">
        <w:rPr>
          <w:sz w:val="24"/>
          <w:szCs w:val="24"/>
        </w:rPr>
        <w:t xml:space="preserve">w celu dokonania </w:t>
      </w:r>
      <w:r w:rsidR="00AD61E3" w:rsidRPr="00466C31">
        <w:rPr>
          <w:sz w:val="24"/>
          <w:szCs w:val="24"/>
        </w:rPr>
        <w:t>z</w:t>
      </w:r>
      <w:r w:rsidRPr="00466C31">
        <w:rPr>
          <w:sz w:val="24"/>
          <w:szCs w:val="24"/>
        </w:rPr>
        <w:t>głoszenia</w:t>
      </w:r>
      <w:r w:rsidR="00AD61E3" w:rsidRPr="00466C31">
        <w:rPr>
          <w:sz w:val="24"/>
          <w:szCs w:val="24"/>
        </w:rPr>
        <w:t xml:space="preserve"> </w:t>
      </w:r>
      <w:r w:rsidRPr="00466C31">
        <w:rPr>
          <w:sz w:val="24"/>
          <w:szCs w:val="24"/>
        </w:rPr>
        <w:t xml:space="preserve">należy wypełnić formularz ofertowy – załącznik nr 1 </w:t>
      </w:r>
      <w:r w:rsidR="00AD61E3" w:rsidRPr="00466C31">
        <w:rPr>
          <w:sz w:val="24"/>
          <w:szCs w:val="24"/>
        </w:rPr>
        <w:t xml:space="preserve">Spośród przesłanych zgłoszeń Grupa Sterująca w projekcie dokona wyboru członków Rady Programowej. </w:t>
      </w:r>
    </w:p>
    <w:p w14:paraId="1EFF3BA2" w14:textId="3D363CEC" w:rsidR="00AD61E3" w:rsidRPr="001F1E51" w:rsidRDefault="00AD61E3" w:rsidP="00AD61E3">
      <w:pPr>
        <w:rPr>
          <w:sz w:val="24"/>
          <w:szCs w:val="24"/>
        </w:rPr>
      </w:pPr>
      <w:r w:rsidRPr="001F1E51">
        <w:rPr>
          <w:sz w:val="24"/>
          <w:szCs w:val="24"/>
        </w:rPr>
        <w:t>Dodatkowych informacji na temat naboru udziela Agnieszka Michalczuk-Kościuk, email: agnieszka.michalczuk-kosciuk@pzg.org.pl</w:t>
      </w:r>
    </w:p>
    <w:sectPr w:rsidR="00AD61E3" w:rsidRPr="001F1E51" w:rsidSect="009371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274" w:bottom="1417" w:left="1134" w:header="708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CDA353E" w15:done="0"/>
  <w15:commentEx w15:paraId="2220D9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70498" w16cex:dateUtc="2020-12-18T09:36:00Z"/>
  <w16cex:commentExtensible w16cex:durableId="23871141" w16cex:dateUtc="2020-12-18T10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DA353E" w16cid:durableId="23870498"/>
  <w16cid:commentId w16cid:paraId="2220D911" w16cid:durableId="238711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7CE38" w14:textId="77777777" w:rsidR="00F4644E" w:rsidRDefault="00F4644E" w:rsidP="00C112FB">
      <w:pPr>
        <w:spacing w:after="0" w:line="240" w:lineRule="auto"/>
      </w:pPr>
      <w:r>
        <w:separator/>
      </w:r>
    </w:p>
  </w:endnote>
  <w:endnote w:type="continuationSeparator" w:id="0">
    <w:p w14:paraId="39DF490A" w14:textId="77777777" w:rsidR="00F4644E" w:rsidRDefault="00F4644E" w:rsidP="00C1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A2AB2" w14:textId="77777777" w:rsidR="00D078F6" w:rsidRDefault="00D078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4C374" w14:textId="77777777" w:rsidR="00445AB8" w:rsidRDefault="00445AB8" w:rsidP="009371BC">
    <w:pPr>
      <w:spacing w:after="0" w:line="276" w:lineRule="auto"/>
      <w:jc w:val="center"/>
    </w:pPr>
  </w:p>
  <w:p w14:paraId="5EDB0664" w14:textId="36A48F4C" w:rsidR="00445AB8" w:rsidRDefault="00445AB8" w:rsidP="009371BC">
    <w:pPr>
      <w:spacing w:after="0" w:line="276" w:lineRule="auto"/>
      <w:jc w:val="center"/>
    </w:pPr>
    <w:r>
      <w:rPr>
        <w:noProof/>
        <w:lang w:eastAsia="pl-PL"/>
      </w:rPr>
      <w:drawing>
        <wp:inline distT="0" distB="0" distL="0" distR="0" wp14:anchorId="2AFAB5EA" wp14:editId="58BC9070">
          <wp:extent cx="603250" cy="603250"/>
          <wp:effectExtent l="0" t="0" r="6350" b="0"/>
          <wp:docPr id="32" name="Obraz 32" descr="logo Polski Związek Głuchych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219" cy="6072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</w:t>
    </w:r>
    <w:r w:rsidR="000120B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161530E" wp14:editId="2260FF6F">
          <wp:extent cx="749567" cy="565150"/>
          <wp:effectExtent l="0" t="0" r="0" b="6350"/>
          <wp:docPr id="2" name="Obraz 2" descr="logo Polskie Forum Osób z Niepełnosprawnościami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FON: Zagrożone życie 40 tys. osób z placówek opieki całodobowej - Magazyn  Informacyjny Osób Niepełnosprawnych „Nasze Sprawy”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567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910E96" w14:textId="77777777" w:rsidR="00445AB8" w:rsidRDefault="00445AB8" w:rsidP="00B04DAE">
    <w:pPr>
      <w:pStyle w:val="Stopka"/>
      <w:jc w:val="center"/>
      <w:rPr>
        <w:b/>
      </w:rPr>
    </w:pPr>
    <w:r>
      <w:rPr>
        <w:b/>
      </w:rPr>
      <w:t xml:space="preserve">           </w:t>
    </w:r>
  </w:p>
  <w:p w14:paraId="3EE94551" w14:textId="77777777" w:rsidR="00445AB8" w:rsidRPr="00C112FB" w:rsidRDefault="00445AB8" w:rsidP="00B04DAE">
    <w:pPr>
      <w:pStyle w:val="Stopka"/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C64CB" w14:textId="77777777" w:rsidR="00D078F6" w:rsidRDefault="00D078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462CD" w14:textId="77777777" w:rsidR="00F4644E" w:rsidRDefault="00F4644E" w:rsidP="00C112FB">
      <w:pPr>
        <w:spacing w:after="0" w:line="240" w:lineRule="auto"/>
      </w:pPr>
      <w:r>
        <w:separator/>
      </w:r>
    </w:p>
  </w:footnote>
  <w:footnote w:type="continuationSeparator" w:id="0">
    <w:p w14:paraId="7611D311" w14:textId="77777777" w:rsidR="00F4644E" w:rsidRDefault="00F4644E" w:rsidP="00C1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7A7E7" w14:textId="77777777" w:rsidR="00D078F6" w:rsidRDefault="00D078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196A3" w14:textId="77777777" w:rsidR="00445AB8" w:rsidRPr="009E61AE" w:rsidRDefault="00445AB8" w:rsidP="009E61AE">
    <w:pPr>
      <w:pStyle w:val="Nagwek"/>
    </w:pPr>
    <w:r>
      <w:rPr>
        <w:noProof/>
        <w:lang w:eastAsia="pl-PL"/>
      </w:rPr>
      <w:drawing>
        <wp:inline distT="0" distB="0" distL="0" distR="0" wp14:anchorId="2E9AF318" wp14:editId="1BB2A0FD">
          <wp:extent cx="6031230" cy="775124"/>
          <wp:effectExtent l="0" t="0" r="0" b="6350"/>
          <wp:docPr id="31" name="Obraz 31" descr="Na górze strony widnieją trzy logotypy, Fundusze Europejskie. Wiedza, Edukacja, Rozwój, barwy Rzeczypospolitej Polskiej,  Unia Europejska. Europejski Fundusz Społeczny. Pod logotypami, napis:Projekt Strażnicy dostępności współfinansowany ze środków Europejskiego Funduszu Społeczn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CHA~1\AppData\Local\Temp\7zO017DB29A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75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C9E78" w14:textId="5A28D351" w:rsidR="00445AB8" w:rsidRDefault="00445AB8" w:rsidP="00911CD4">
    <w:pPr>
      <w:pStyle w:val="Nagwek"/>
      <w:jc w:val="center"/>
      <w:rPr>
        <w:sz w:val="18"/>
        <w:szCs w:val="18"/>
      </w:rPr>
    </w:pPr>
    <w:r w:rsidRPr="00073AEC">
      <w:rPr>
        <w:sz w:val="18"/>
        <w:szCs w:val="18"/>
      </w:rPr>
      <w:t>Projekt „</w:t>
    </w:r>
    <w:r w:rsidR="000120B6">
      <w:rPr>
        <w:sz w:val="18"/>
        <w:szCs w:val="18"/>
      </w:rPr>
      <w:t>Strażnicy dostępności</w:t>
    </w:r>
    <w:r w:rsidRPr="00073AEC">
      <w:rPr>
        <w:sz w:val="18"/>
        <w:szCs w:val="18"/>
      </w:rPr>
      <w:t>” współfinansowany ze środków Europejskiego Funduszu Społecznego</w:t>
    </w:r>
  </w:p>
  <w:p w14:paraId="47981E5C" w14:textId="77777777" w:rsidR="00445AB8" w:rsidRPr="00073AEC" w:rsidRDefault="00445AB8" w:rsidP="00911CD4">
    <w:pPr>
      <w:pStyle w:val="Nagwek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E4E3A" w14:textId="77777777" w:rsidR="00D078F6" w:rsidRDefault="00D078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3A0"/>
    <w:multiLevelType w:val="hybridMultilevel"/>
    <w:tmpl w:val="E9F4D9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1343D3"/>
    <w:multiLevelType w:val="hybridMultilevel"/>
    <w:tmpl w:val="644C34BA"/>
    <w:lvl w:ilvl="0" w:tplc="74905B8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0B3551"/>
    <w:multiLevelType w:val="hybridMultilevel"/>
    <w:tmpl w:val="2494BE72"/>
    <w:lvl w:ilvl="0" w:tplc="74905B8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7A36F2"/>
    <w:multiLevelType w:val="hybridMultilevel"/>
    <w:tmpl w:val="1BB087F6"/>
    <w:lvl w:ilvl="0" w:tplc="74905B8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8A6A4B"/>
    <w:multiLevelType w:val="hybridMultilevel"/>
    <w:tmpl w:val="CF966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B4372"/>
    <w:multiLevelType w:val="hybridMultilevel"/>
    <w:tmpl w:val="68841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93D64"/>
    <w:multiLevelType w:val="hybridMultilevel"/>
    <w:tmpl w:val="F77C1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7062D"/>
    <w:multiLevelType w:val="hybridMultilevel"/>
    <w:tmpl w:val="F4587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35F72"/>
    <w:multiLevelType w:val="hybridMultilevel"/>
    <w:tmpl w:val="5F7465EC"/>
    <w:lvl w:ilvl="0" w:tplc="93F0D0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C7A43"/>
    <w:multiLevelType w:val="hybridMultilevel"/>
    <w:tmpl w:val="A46C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C2179"/>
    <w:multiLevelType w:val="hybridMultilevel"/>
    <w:tmpl w:val="E3BA1CAA"/>
    <w:lvl w:ilvl="0" w:tplc="255A3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55E0F"/>
    <w:multiLevelType w:val="hybridMultilevel"/>
    <w:tmpl w:val="22767DC4"/>
    <w:lvl w:ilvl="0" w:tplc="8E446C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02F48"/>
    <w:multiLevelType w:val="hybridMultilevel"/>
    <w:tmpl w:val="C974100C"/>
    <w:lvl w:ilvl="0" w:tplc="642452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774EDE"/>
    <w:multiLevelType w:val="hybridMultilevel"/>
    <w:tmpl w:val="4B66E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D0B74"/>
    <w:multiLevelType w:val="hybridMultilevel"/>
    <w:tmpl w:val="3FA4034A"/>
    <w:lvl w:ilvl="0" w:tplc="74905B8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3"/>
  </w:num>
  <w:num w:numId="5">
    <w:abstractNumId w:val="4"/>
  </w:num>
  <w:num w:numId="6">
    <w:abstractNumId w:val="12"/>
  </w:num>
  <w:num w:numId="7">
    <w:abstractNumId w:val="8"/>
  </w:num>
  <w:num w:numId="8">
    <w:abstractNumId w:val="11"/>
  </w:num>
  <w:num w:numId="9">
    <w:abstractNumId w:val="0"/>
  </w:num>
  <w:num w:numId="10">
    <w:abstractNumId w:val="2"/>
  </w:num>
  <w:num w:numId="11">
    <w:abstractNumId w:val="1"/>
  </w:num>
  <w:num w:numId="12">
    <w:abstractNumId w:val="14"/>
  </w:num>
  <w:num w:numId="13">
    <w:abstractNumId w:val="3"/>
  </w:num>
  <w:num w:numId="14">
    <w:abstractNumId w:val="5"/>
  </w:num>
  <w:num w:numId="15">
    <w:abstractNumId w:val="9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na Drabarz">
    <w15:presenceInfo w15:providerId="Windows Live" w15:userId="4efa80515a7b0a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F8"/>
    <w:rsid w:val="000120B6"/>
    <w:rsid w:val="000147FA"/>
    <w:rsid w:val="00030D6A"/>
    <w:rsid w:val="000315E6"/>
    <w:rsid w:val="00051B0C"/>
    <w:rsid w:val="000544BE"/>
    <w:rsid w:val="0005509E"/>
    <w:rsid w:val="000574C1"/>
    <w:rsid w:val="00073AEC"/>
    <w:rsid w:val="00083855"/>
    <w:rsid w:val="00087691"/>
    <w:rsid w:val="00090E88"/>
    <w:rsid w:val="000975BD"/>
    <w:rsid w:val="000A0631"/>
    <w:rsid w:val="000A76B5"/>
    <w:rsid w:val="000C6BA9"/>
    <w:rsid w:val="001067F8"/>
    <w:rsid w:val="00132D67"/>
    <w:rsid w:val="00150550"/>
    <w:rsid w:val="00187FCD"/>
    <w:rsid w:val="001A1B3E"/>
    <w:rsid w:val="001D2177"/>
    <w:rsid w:val="001D70F8"/>
    <w:rsid w:val="001F1E51"/>
    <w:rsid w:val="001F53E6"/>
    <w:rsid w:val="002013B8"/>
    <w:rsid w:val="00201E62"/>
    <w:rsid w:val="002021D9"/>
    <w:rsid w:val="00213146"/>
    <w:rsid w:val="00231105"/>
    <w:rsid w:val="00253CFF"/>
    <w:rsid w:val="00254460"/>
    <w:rsid w:val="002B067C"/>
    <w:rsid w:val="002B2DDF"/>
    <w:rsid w:val="002C2C3D"/>
    <w:rsid w:val="002D3E4E"/>
    <w:rsid w:val="002E4FF6"/>
    <w:rsid w:val="002F0718"/>
    <w:rsid w:val="00321720"/>
    <w:rsid w:val="00361827"/>
    <w:rsid w:val="0038504B"/>
    <w:rsid w:val="0039619C"/>
    <w:rsid w:val="003A03C7"/>
    <w:rsid w:val="003A327C"/>
    <w:rsid w:val="003A5AB4"/>
    <w:rsid w:val="003A74F6"/>
    <w:rsid w:val="003B2665"/>
    <w:rsid w:val="003D3409"/>
    <w:rsid w:val="003F3363"/>
    <w:rsid w:val="00403153"/>
    <w:rsid w:val="004068C1"/>
    <w:rsid w:val="00425B4F"/>
    <w:rsid w:val="004335A6"/>
    <w:rsid w:val="00445AB8"/>
    <w:rsid w:val="00450CE2"/>
    <w:rsid w:val="004667BD"/>
    <w:rsid w:val="00466C31"/>
    <w:rsid w:val="00493AAD"/>
    <w:rsid w:val="00496C7C"/>
    <w:rsid w:val="004A00D3"/>
    <w:rsid w:val="004D1A52"/>
    <w:rsid w:val="004E1791"/>
    <w:rsid w:val="004E59DF"/>
    <w:rsid w:val="004E76EB"/>
    <w:rsid w:val="004F039A"/>
    <w:rsid w:val="004F6ED5"/>
    <w:rsid w:val="00505FF2"/>
    <w:rsid w:val="00512907"/>
    <w:rsid w:val="00551311"/>
    <w:rsid w:val="0057735C"/>
    <w:rsid w:val="0058722E"/>
    <w:rsid w:val="005C70E2"/>
    <w:rsid w:val="005E16F8"/>
    <w:rsid w:val="005F2753"/>
    <w:rsid w:val="006332CB"/>
    <w:rsid w:val="006621BC"/>
    <w:rsid w:val="00667484"/>
    <w:rsid w:val="00671E95"/>
    <w:rsid w:val="0068164A"/>
    <w:rsid w:val="00684AD6"/>
    <w:rsid w:val="00691E5A"/>
    <w:rsid w:val="006958CC"/>
    <w:rsid w:val="006A0E73"/>
    <w:rsid w:val="006B100C"/>
    <w:rsid w:val="006B2B30"/>
    <w:rsid w:val="006B4DC4"/>
    <w:rsid w:val="006C5F74"/>
    <w:rsid w:val="006D57F5"/>
    <w:rsid w:val="006D66A9"/>
    <w:rsid w:val="0071059F"/>
    <w:rsid w:val="00714C48"/>
    <w:rsid w:val="00745F67"/>
    <w:rsid w:val="007510EA"/>
    <w:rsid w:val="007728C2"/>
    <w:rsid w:val="00772C4F"/>
    <w:rsid w:val="0079116C"/>
    <w:rsid w:val="007A431B"/>
    <w:rsid w:val="007A7FAC"/>
    <w:rsid w:val="007B20C8"/>
    <w:rsid w:val="007C0752"/>
    <w:rsid w:val="007D2157"/>
    <w:rsid w:val="007E5C5F"/>
    <w:rsid w:val="007F10E2"/>
    <w:rsid w:val="007F6168"/>
    <w:rsid w:val="00823016"/>
    <w:rsid w:val="00831289"/>
    <w:rsid w:val="00837151"/>
    <w:rsid w:val="008409BC"/>
    <w:rsid w:val="00845353"/>
    <w:rsid w:val="00861F4F"/>
    <w:rsid w:val="00866133"/>
    <w:rsid w:val="00866D54"/>
    <w:rsid w:val="008857B1"/>
    <w:rsid w:val="008877FA"/>
    <w:rsid w:val="008A11B1"/>
    <w:rsid w:val="008A206A"/>
    <w:rsid w:val="008E4CE1"/>
    <w:rsid w:val="00911CD4"/>
    <w:rsid w:val="00925B21"/>
    <w:rsid w:val="009371BC"/>
    <w:rsid w:val="0098063E"/>
    <w:rsid w:val="00982BFC"/>
    <w:rsid w:val="00990C82"/>
    <w:rsid w:val="00997A40"/>
    <w:rsid w:val="009B4822"/>
    <w:rsid w:val="009E61AE"/>
    <w:rsid w:val="00A3209E"/>
    <w:rsid w:val="00A37F0E"/>
    <w:rsid w:val="00A4181F"/>
    <w:rsid w:val="00A66145"/>
    <w:rsid w:val="00A826B3"/>
    <w:rsid w:val="00AA490E"/>
    <w:rsid w:val="00AC7401"/>
    <w:rsid w:val="00AD49E3"/>
    <w:rsid w:val="00AD61E3"/>
    <w:rsid w:val="00AE538E"/>
    <w:rsid w:val="00B04DAE"/>
    <w:rsid w:val="00B12085"/>
    <w:rsid w:val="00B15E2C"/>
    <w:rsid w:val="00B22FD1"/>
    <w:rsid w:val="00B27E0E"/>
    <w:rsid w:val="00B6659E"/>
    <w:rsid w:val="00B80904"/>
    <w:rsid w:val="00B9338A"/>
    <w:rsid w:val="00BB1F6D"/>
    <w:rsid w:val="00BC2D50"/>
    <w:rsid w:val="00BD519D"/>
    <w:rsid w:val="00BD5F34"/>
    <w:rsid w:val="00BD688E"/>
    <w:rsid w:val="00C07FE0"/>
    <w:rsid w:val="00C112FB"/>
    <w:rsid w:val="00C13205"/>
    <w:rsid w:val="00C269CA"/>
    <w:rsid w:val="00C35323"/>
    <w:rsid w:val="00C43B94"/>
    <w:rsid w:val="00C46062"/>
    <w:rsid w:val="00CA5E4D"/>
    <w:rsid w:val="00CC0A7E"/>
    <w:rsid w:val="00D078F6"/>
    <w:rsid w:val="00D21DA3"/>
    <w:rsid w:val="00D22F2C"/>
    <w:rsid w:val="00D238C7"/>
    <w:rsid w:val="00D62F51"/>
    <w:rsid w:val="00D631C4"/>
    <w:rsid w:val="00DA78F2"/>
    <w:rsid w:val="00DC3EAB"/>
    <w:rsid w:val="00DC599F"/>
    <w:rsid w:val="00DE0AAB"/>
    <w:rsid w:val="00DF15E3"/>
    <w:rsid w:val="00E2656B"/>
    <w:rsid w:val="00E421BA"/>
    <w:rsid w:val="00E57798"/>
    <w:rsid w:val="00E6044F"/>
    <w:rsid w:val="00E6384B"/>
    <w:rsid w:val="00E667B5"/>
    <w:rsid w:val="00EC3DB2"/>
    <w:rsid w:val="00EC5058"/>
    <w:rsid w:val="00F03DFB"/>
    <w:rsid w:val="00F32C3C"/>
    <w:rsid w:val="00F4644E"/>
    <w:rsid w:val="00F943E9"/>
    <w:rsid w:val="00F95A5B"/>
    <w:rsid w:val="00FC0281"/>
    <w:rsid w:val="00FC04C3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408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iPriority w:val="99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  <w:style w:type="character" w:styleId="Odwoaniedokomentarza">
    <w:name w:val="annotation reference"/>
    <w:basedOn w:val="Domylnaczcionkaakapitu"/>
    <w:uiPriority w:val="99"/>
    <w:semiHidden/>
    <w:unhideWhenUsed/>
    <w:rsid w:val="00505F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5F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5F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5F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5FF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iPriority w:val="99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  <w:style w:type="character" w:styleId="Odwoaniedokomentarza">
    <w:name w:val="annotation reference"/>
    <w:basedOn w:val="Domylnaczcionkaakapitu"/>
    <w:uiPriority w:val="99"/>
    <w:semiHidden/>
    <w:unhideWhenUsed/>
    <w:rsid w:val="00505F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5F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5F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5F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5F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D0BF4-1508-4935-8760-C8973918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Agnieszka Michalczuk</cp:lastModifiedBy>
  <cp:revision>2</cp:revision>
  <cp:lastPrinted>2019-03-05T07:41:00Z</cp:lastPrinted>
  <dcterms:created xsi:type="dcterms:W3CDTF">2021-01-05T13:44:00Z</dcterms:created>
  <dcterms:modified xsi:type="dcterms:W3CDTF">2021-01-05T13:44:00Z</dcterms:modified>
</cp:coreProperties>
</file>